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8F0" w:rsidRPr="00AB08F0" w:rsidRDefault="00AB08F0" w:rsidP="00AB08F0">
      <w:pPr>
        <w:shd w:val="clear" w:color="auto" w:fill="FFFFFF"/>
        <w:spacing w:after="0" w:line="240" w:lineRule="auto"/>
        <w:rPr>
          <w:rFonts w:ascii="Arial" w:eastAsia="Times New Roman" w:hAnsi="Arial" w:cs="Arial"/>
          <w:b/>
          <w:bCs/>
          <w:color w:val="1E2A50"/>
          <w:spacing w:val="-13"/>
          <w:sz w:val="52"/>
          <w:szCs w:val="52"/>
          <w:lang w:eastAsia="fr-FR"/>
        </w:rPr>
      </w:pPr>
      <w:r w:rsidRPr="00AB08F0">
        <w:rPr>
          <w:rFonts w:ascii="Arial" w:eastAsia="Times New Roman" w:hAnsi="Arial" w:cs="Arial"/>
          <w:b/>
          <w:bCs/>
          <w:color w:val="1E2A50"/>
          <w:spacing w:val="-13"/>
          <w:sz w:val="52"/>
          <w:szCs w:val="52"/>
          <w:lang w:eastAsia="fr-FR"/>
        </w:rPr>
        <w:t>La route normande est ouverte !</w:t>
      </w:r>
    </w:p>
    <w:p w:rsidR="00AB08F0" w:rsidRPr="00AB08F0" w:rsidRDefault="00AB08F0" w:rsidP="00AB08F0">
      <w:pPr>
        <w:shd w:val="clear" w:color="auto" w:fill="999999"/>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5860473" cy="4390472"/>
            <wp:effectExtent l="19050" t="0" r="6927" b="0"/>
            <wp:docPr id="1" name="Image 1" descr="http://lml.dl.imag.palpix.com/app/fr.lamanchelibre.app.lesoir/ipad2x/88814/images/187811-lmllandscap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ml.dl.imag.palpix.com/app/fr.lamanchelibre.app.lesoir/ipad2x/88814/images/187811-lmllandscapem.jpg"/>
                    <pic:cNvPicPr>
                      <a:picLocks noChangeAspect="1" noChangeArrowheads="1"/>
                    </pic:cNvPicPr>
                  </pic:nvPicPr>
                  <pic:blipFill>
                    <a:blip r:embed="rId4" cstate="print"/>
                    <a:srcRect/>
                    <a:stretch>
                      <a:fillRect/>
                    </a:stretch>
                  </pic:blipFill>
                  <pic:spPr bwMode="auto">
                    <a:xfrm>
                      <a:off x="0" y="0"/>
                      <a:ext cx="5862160" cy="4391736"/>
                    </a:xfrm>
                    <a:prstGeom prst="rect">
                      <a:avLst/>
                    </a:prstGeom>
                    <a:noFill/>
                    <a:ln w="9525">
                      <a:noFill/>
                      <a:miter lim="800000"/>
                      <a:headEnd/>
                      <a:tailEnd/>
                    </a:ln>
                  </pic:spPr>
                </pic:pic>
              </a:graphicData>
            </a:graphic>
          </wp:inline>
        </w:drawing>
      </w:r>
    </w:p>
    <w:p w:rsidR="00AB08F0" w:rsidRPr="00AB08F0" w:rsidRDefault="00AB08F0" w:rsidP="00AB08F0">
      <w:pPr>
        <w:spacing w:after="0" w:line="240" w:lineRule="auto"/>
        <w:rPr>
          <w:rFonts w:ascii="Times New Roman" w:eastAsia="Times New Roman" w:hAnsi="Times New Roman" w:cs="Times New Roman"/>
          <w:color w:val="525866"/>
          <w:sz w:val="16"/>
          <w:szCs w:val="16"/>
          <w:lang w:eastAsia="fr-FR"/>
        </w:rPr>
      </w:pPr>
      <w:r w:rsidRPr="00AB08F0">
        <w:rPr>
          <w:rFonts w:ascii="Times New Roman" w:eastAsia="Times New Roman" w:hAnsi="Times New Roman" w:cs="Times New Roman"/>
          <w:color w:val="525866"/>
          <w:sz w:val="16"/>
          <w:szCs w:val="16"/>
          <w:lang w:eastAsia="fr-FR"/>
        </w:rPr>
        <w:t>Une partie de l'équipage du cotre dundee La Croix du Sud III ayant effectué le déchargement de la cargaison symbolique de près de 600 kg au quai Nord du port de Granville.</w:t>
      </w:r>
    </w:p>
    <w:p w:rsidR="00AB08F0" w:rsidRPr="00AB08F0" w:rsidRDefault="00AB08F0" w:rsidP="00AB08F0">
      <w:pPr>
        <w:spacing w:after="0" w:line="240" w:lineRule="auto"/>
        <w:rPr>
          <w:rFonts w:ascii="Times New Roman" w:eastAsia="Times New Roman" w:hAnsi="Times New Roman" w:cs="Times New Roman"/>
          <w:caps/>
          <w:color w:val="525866"/>
          <w:sz w:val="13"/>
          <w:szCs w:val="13"/>
          <w:lang w:eastAsia="fr-FR"/>
        </w:rPr>
      </w:pPr>
      <w:r w:rsidRPr="00AB08F0">
        <w:rPr>
          <w:rFonts w:ascii="Times New Roman" w:eastAsia="Times New Roman" w:hAnsi="Times New Roman" w:cs="Times New Roman"/>
          <w:caps/>
          <w:color w:val="525866"/>
          <w:sz w:val="13"/>
          <w:szCs w:val="13"/>
          <w:lang w:eastAsia="fr-FR"/>
        </w:rPr>
        <w:t>JEAN-MARIE DÉANT</w:t>
      </w:r>
    </w:p>
    <w:p w:rsidR="00AB08F0" w:rsidRPr="00AB08F0" w:rsidRDefault="00AB08F0" w:rsidP="00AB08F0">
      <w:pPr>
        <w:shd w:val="clear" w:color="auto" w:fill="FFFFFF"/>
        <w:spacing w:after="0" w:line="240" w:lineRule="auto"/>
        <w:rPr>
          <w:rFonts w:ascii="Helvetica" w:eastAsia="Times New Roman" w:hAnsi="Helvetica" w:cs="Helvetica"/>
          <w:color w:val="525866"/>
          <w:sz w:val="21"/>
          <w:szCs w:val="21"/>
          <w:lang w:eastAsia="fr-FR"/>
        </w:rPr>
      </w:pPr>
      <w:r w:rsidRPr="00AB08F0">
        <w:rPr>
          <w:rFonts w:ascii="Helvetica" w:eastAsia="Times New Roman" w:hAnsi="Helvetica" w:cs="Helvetica"/>
          <w:i/>
          <w:iCs/>
          <w:color w:val="525866"/>
          <w:sz w:val="21"/>
          <w:szCs w:val="21"/>
          <w:lang w:eastAsia="fr-FR"/>
        </w:rPr>
        <w:t>La Croix du Sud III</w:t>
      </w:r>
      <w:r w:rsidRPr="00AB08F0">
        <w:rPr>
          <w:rFonts w:ascii="Helvetica" w:eastAsia="Times New Roman" w:hAnsi="Helvetica" w:cs="Helvetica"/>
          <w:color w:val="525866"/>
          <w:sz w:val="21"/>
          <w:szCs w:val="21"/>
          <w:lang w:eastAsia="fr-FR"/>
        </w:rPr>
        <w:t>, le voilier de l'association Les Voiles Ecarlates, a livré sa cargaison dans le cadre du festival des voiles de travail jeudi 24 août, à Granville en provenance de Douarnenez.</w:t>
      </w:r>
    </w:p>
    <w:p w:rsidR="00AB08F0" w:rsidRPr="00AB08F0" w:rsidRDefault="00AB08F0" w:rsidP="00AB08F0">
      <w:pPr>
        <w:shd w:val="clear" w:color="auto" w:fill="FFFFFF"/>
        <w:spacing w:before="100" w:beforeAutospacing="1" w:after="0" w:line="240" w:lineRule="auto"/>
        <w:rPr>
          <w:rFonts w:ascii="Helvetica" w:eastAsia="Times New Roman" w:hAnsi="Helvetica" w:cs="Helvetica"/>
          <w:color w:val="525866"/>
          <w:sz w:val="21"/>
          <w:szCs w:val="21"/>
          <w:lang w:eastAsia="fr-FR"/>
        </w:rPr>
      </w:pPr>
      <w:r w:rsidRPr="00AB08F0">
        <w:rPr>
          <w:rFonts w:ascii="Helvetica" w:eastAsia="Times New Roman" w:hAnsi="Helvetica" w:cs="Helvetica"/>
          <w:color w:val="525866"/>
          <w:sz w:val="21"/>
          <w:szCs w:val="21"/>
          <w:lang w:eastAsia="fr-FR"/>
        </w:rPr>
        <w:t xml:space="preserve">Guillaume Le Grand, gérant et co-fondateur de la Compagnie </w:t>
      </w:r>
      <w:proofErr w:type="spellStart"/>
      <w:r w:rsidRPr="00AB08F0">
        <w:rPr>
          <w:rFonts w:ascii="Helvetica" w:eastAsia="Times New Roman" w:hAnsi="Helvetica" w:cs="Helvetica"/>
          <w:color w:val="525866"/>
          <w:sz w:val="21"/>
          <w:szCs w:val="21"/>
          <w:lang w:eastAsia="fr-FR"/>
        </w:rPr>
        <w:t>TransOcéanic</w:t>
      </w:r>
      <w:proofErr w:type="spellEnd"/>
      <w:r w:rsidRPr="00AB08F0">
        <w:rPr>
          <w:rFonts w:ascii="Helvetica" w:eastAsia="Times New Roman" w:hAnsi="Helvetica" w:cs="Helvetica"/>
          <w:color w:val="525866"/>
          <w:sz w:val="21"/>
          <w:szCs w:val="21"/>
          <w:lang w:eastAsia="fr-FR"/>
        </w:rPr>
        <w:t xml:space="preserve"> Wind Transport (TOWT), a précisé </w:t>
      </w:r>
      <w:r w:rsidRPr="00AB08F0">
        <w:rPr>
          <w:rFonts w:ascii="Helvetica" w:eastAsia="Times New Roman" w:hAnsi="Helvetica" w:cs="Helvetica"/>
          <w:i/>
          <w:iCs/>
          <w:color w:val="525866"/>
          <w:sz w:val="21"/>
          <w:szCs w:val="21"/>
          <w:lang w:eastAsia="fr-FR"/>
        </w:rPr>
        <w:t>: "travailler avec Voiles Ecarlates est humainement très fort pour nous. Porte de la Mer du Nord, de Londres, et de la Seine, des routes du café et du thé, la Normandie est stratégique pour un développement futur de comptoirs, et nous sommes ravis de pouvoir nous présenter aux Normands dans le cadre d'un festival 'Voiles de Travail', à bord d'un voilier</w:t>
      </w:r>
      <w:r w:rsidRPr="00AB08F0">
        <w:rPr>
          <w:rFonts w:ascii="Helvetica" w:eastAsia="Times New Roman" w:hAnsi="Helvetica" w:cs="Helvetica"/>
          <w:i/>
          <w:iCs/>
          <w:color w:val="525866"/>
          <w:sz w:val="21"/>
          <w:szCs w:val="21"/>
          <w:lang w:eastAsia="fr-FR"/>
        </w:rPr>
        <w:br/>
        <w:t>normand."</w:t>
      </w:r>
    </w:p>
    <w:p w:rsidR="00AB08F0" w:rsidRPr="00AB08F0" w:rsidRDefault="00AB08F0" w:rsidP="00AB08F0">
      <w:pPr>
        <w:shd w:val="clear" w:color="auto" w:fill="FFFFFF"/>
        <w:spacing w:before="100" w:beforeAutospacing="1" w:after="0" w:line="240" w:lineRule="auto"/>
        <w:outlineLvl w:val="2"/>
        <w:rPr>
          <w:rFonts w:ascii="Helvetica" w:eastAsia="Times New Roman" w:hAnsi="Helvetica" w:cs="Helvetica"/>
          <w:b/>
          <w:bCs/>
          <w:color w:val="525866"/>
          <w:sz w:val="23"/>
          <w:szCs w:val="23"/>
          <w:lang w:eastAsia="fr-FR"/>
        </w:rPr>
      </w:pPr>
      <w:r w:rsidRPr="00AB08F0">
        <w:rPr>
          <w:rFonts w:ascii="Helvetica" w:eastAsia="Times New Roman" w:hAnsi="Helvetica" w:cs="Helvetica"/>
          <w:b/>
          <w:bCs/>
          <w:color w:val="525866"/>
          <w:sz w:val="23"/>
          <w:szCs w:val="23"/>
          <w:lang w:eastAsia="fr-FR"/>
        </w:rPr>
        <w:t>Une démarche éducative</w:t>
      </w:r>
    </w:p>
    <w:p w:rsidR="00AB08F0" w:rsidRPr="00AB08F0" w:rsidRDefault="00AB08F0" w:rsidP="00AB08F0">
      <w:pPr>
        <w:shd w:val="clear" w:color="auto" w:fill="FFFFFF"/>
        <w:spacing w:before="100" w:beforeAutospacing="1" w:after="0" w:line="240" w:lineRule="auto"/>
        <w:rPr>
          <w:rFonts w:ascii="Helvetica" w:eastAsia="Times New Roman" w:hAnsi="Helvetica" w:cs="Helvetica"/>
          <w:color w:val="525866"/>
          <w:sz w:val="21"/>
          <w:szCs w:val="21"/>
          <w:lang w:eastAsia="fr-FR"/>
        </w:rPr>
      </w:pPr>
      <w:r w:rsidRPr="00AB08F0">
        <w:rPr>
          <w:rFonts w:ascii="Helvetica" w:eastAsia="Times New Roman" w:hAnsi="Helvetica" w:cs="Helvetica"/>
          <w:color w:val="525866"/>
          <w:sz w:val="21"/>
          <w:szCs w:val="21"/>
          <w:lang w:eastAsia="fr-FR"/>
        </w:rPr>
        <w:t>Samedi 26 août, à l'issue de la projection du film </w:t>
      </w:r>
      <w:r w:rsidRPr="00AB08F0">
        <w:rPr>
          <w:rFonts w:ascii="Helvetica" w:eastAsia="Times New Roman" w:hAnsi="Helvetica" w:cs="Helvetica"/>
          <w:i/>
          <w:iCs/>
          <w:color w:val="525866"/>
          <w:sz w:val="21"/>
          <w:szCs w:val="21"/>
          <w:lang w:eastAsia="fr-FR"/>
        </w:rPr>
        <w:t>Le gendarme, les délinquants et la mer</w:t>
      </w:r>
      <w:r w:rsidRPr="00AB08F0">
        <w:rPr>
          <w:rFonts w:ascii="Helvetica" w:eastAsia="Times New Roman" w:hAnsi="Helvetica" w:cs="Helvetica"/>
          <w:color w:val="525866"/>
          <w:sz w:val="21"/>
          <w:szCs w:val="21"/>
          <w:lang w:eastAsia="fr-FR"/>
        </w:rPr>
        <w:t>, Gérard Bourdet, président des Voiles Ecarlates a notamment souligné : "</w:t>
      </w:r>
      <w:r w:rsidRPr="00AB08F0">
        <w:rPr>
          <w:rFonts w:ascii="Helvetica" w:eastAsia="Times New Roman" w:hAnsi="Helvetica" w:cs="Helvetica"/>
          <w:i/>
          <w:iCs/>
          <w:color w:val="525866"/>
          <w:sz w:val="21"/>
          <w:szCs w:val="21"/>
          <w:lang w:eastAsia="fr-FR"/>
        </w:rPr>
        <w:t>Les valeurs de la mer, en général, sont celles de la force du groupe, de la cohésion et de la solidarité. Ainsi, se rendre utile, s'ouvrir aux autres est nécessaire et redevient naturel. Notre démarche éducative résonne plus largement dans le monde de la mer.</w:t>
      </w:r>
    </w:p>
    <w:p w:rsidR="00AB08F0" w:rsidRPr="00AB08F0" w:rsidRDefault="00AB08F0" w:rsidP="00AB08F0">
      <w:pPr>
        <w:shd w:val="clear" w:color="auto" w:fill="FFFFFF"/>
        <w:spacing w:before="100" w:beforeAutospacing="1" w:after="0" w:line="240" w:lineRule="auto"/>
        <w:rPr>
          <w:rFonts w:ascii="Helvetica" w:eastAsia="Times New Roman" w:hAnsi="Helvetica" w:cs="Helvetica"/>
          <w:color w:val="525866"/>
          <w:sz w:val="21"/>
          <w:szCs w:val="21"/>
          <w:lang w:eastAsia="fr-FR"/>
        </w:rPr>
      </w:pPr>
      <w:r w:rsidRPr="00AB08F0">
        <w:rPr>
          <w:rFonts w:ascii="Helvetica" w:eastAsia="Times New Roman" w:hAnsi="Helvetica" w:cs="Helvetica"/>
          <w:color w:val="525866"/>
          <w:sz w:val="21"/>
          <w:szCs w:val="21"/>
          <w:lang w:eastAsia="fr-FR"/>
        </w:rPr>
        <w:t xml:space="preserve">Aujourd'hui, Guillaume Le Grand travaille avec Ulysse </w:t>
      </w:r>
      <w:proofErr w:type="spellStart"/>
      <w:r w:rsidRPr="00AB08F0">
        <w:rPr>
          <w:rFonts w:ascii="Helvetica" w:eastAsia="Times New Roman" w:hAnsi="Helvetica" w:cs="Helvetica"/>
          <w:color w:val="525866"/>
          <w:sz w:val="21"/>
          <w:szCs w:val="21"/>
          <w:lang w:eastAsia="fr-FR"/>
        </w:rPr>
        <w:t>Buquen</w:t>
      </w:r>
      <w:proofErr w:type="spellEnd"/>
      <w:r w:rsidRPr="00AB08F0">
        <w:rPr>
          <w:rFonts w:ascii="Helvetica" w:eastAsia="Times New Roman" w:hAnsi="Helvetica" w:cs="Helvetica"/>
          <w:color w:val="525866"/>
          <w:sz w:val="21"/>
          <w:szCs w:val="21"/>
          <w:lang w:eastAsia="fr-FR"/>
        </w:rPr>
        <w:t>, qui est passé par Voiles Ecarlates à une certaine période de sa vie,</w:t>
      </w:r>
      <w:r w:rsidRPr="00AB08F0">
        <w:rPr>
          <w:rFonts w:ascii="Helvetica" w:eastAsia="Times New Roman" w:hAnsi="Helvetica" w:cs="Helvetica"/>
          <w:i/>
          <w:iCs/>
          <w:color w:val="525866"/>
          <w:sz w:val="21"/>
          <w:szCs w:val="21"/>
          <w:lang w:eastAsia="fr-FR"/>
        </w:rPr>
        <w:t> "ce jeune aujourd'hui armateur du Lun II, donne un sens fort à nos actions</w:t>
      </w:r>
      <w:r w:rsidRPr="00AB08F0">
        <w:rPr>
          <w:rFonts w:ascii="Helvetica" w:eastAsia="Times New Roman" w:hAnsi="Helvetica" w:cs="Helvetica"/>
          <w:color w:val="525866"/>
          <w:sz w:val="21"/>
          <w:szCs w:val="21"/>
          <w:lang w:eastAsia="fr-FR"/>
        </w:rPr>
        <w:t>."</w:t>
      </w:r>
      <w:r>
        <w:rPr>
          <w:rFonts w:ascii="Helvetica" w:eastAsia="Times New Roman" w:hAnsi="Helvetica" w:cs="Helvetica"/>
          <w:color w:val="525866"/>
          <w:sz w:val="21"/>
          <w:szCs w:val="21"/>
          <w:lang w:eastAsia="fr-FR"/>
        </w:rPr>
        <w:t xml:space="preserve">                    </w:t>
      </w:r>
      <w:r w:rsidRPr="00AB08F0">
        <w:rPr>
          <w:rFonts w:ascii="Helvetica" w:eastAsia="Times New Roman" w:hAnsi="Helvetica" w:cs="Helvetica"/>
          <w:color w:val="002060"/>
          <w:sz w:val="21"/>
          <w:szCs w:val="21"/>
          <w:lang w:eastAsia="fr-FR"/>
        </w:rPr>
        <w:t>La Manche Libre le Soir 300817</w:t>
      </w:r>
    </w:p>
    <w:p w:rsidR="009B1A37" w:rsidRDefault="009B1A37"/>
    <w:sectPr w:rsidR="009B1A37" w:rsidSect="009B1A3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08"/>
  <w:hyphenationZone w:val="425"/>
  <w:characterSpacingControl w:val="doNotCompress"/>
  <w:compat/>
  <w:rsids>
    <w:rsidRoot w:val="00AB08F0"/>
    <w:rsid w:val="009B1A37"/>
    <w:rsid w:val="00AB08F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1A37"/>
  </w:style>
  <w:style w:type="paragraph" w:styleId="Titre3">
    <w:name w:val="heading 3"/>
    <w:basedOn w:val="Normal"/>
    <w:link w:val="Titre3Car"/>
    <w:uiPriority w:val="9"/>
    <w:qFormat/>
    <w:rsid w:val="00AB08F0"/>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AB08F0"/>
    <w:rPr>
      <w:rFonts w:ascii="Times New Roman" w:eastAsia="Times New Roman" w:hAnsi="Times New Roman" w:cs="Times New Roman"/>
      <w:b/>
      <w:bCs/>
      <w:sz w:val="27"/>
      <w:szCs w:val="27"/>
      <w:lang w:eastAsia="fr-FR"/>
    </w:rPr>
  </w:style>
  <w:style w:type="paragraph" w:customStyle="1" w:styleId="texte">
    <w:name w:val="texte"/>
    <w:basedOn w:val="Normal"/>
    <w:rsid w:val="00AB08F0"/>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AB08F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B08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13146808">
      <w:bodyDiv w:val="1"/>
      <w:marLeft w:val="0"/>
      <w:marRight w:val="0"/>
      <w:marTop w:val="0"/>
      <w:marBottom w:val="0"/>
      <w:divBdr>
        <w:top w:val="none" w:sz="0" w:space="0" w:color="auto"/>
        <w:left w:val="none" w:sz="0" w:space="0" w:color="auto"/>
        <w:bottom w:val="none" w:sz="0" w:space="0" w:color="auto"/>
        <w:right w:val="none" w:sz="0" w:space="0" w:color="auto"/>
      </w:divBdr>
      <w:divsChild>
        <w:div w:id="742533303">
          <w:marLeft w:val="0"/>
          <w:marRight w:val="0"/>
          <w:marTop w:val="0"/>
          <w:marBottom w:val="0"/>
          <w:divBdr>
            <w:top w:val="none" w:sz="0" w:space="0" w:color="auto"/>
            <w:left w:val="none" w:sz="0" w:space="0" w:color="auto"/>
            <w:bottom w:val="none" w:sz="0" w:space="0" w:color="auto"/>
            <w:right w:val="none" w:sz="0" w:space="0" w:color="auto"/>
          </w:divBdr>
        </w:div>
        <w:div w:id="344943245">
          <w:marLeft w:val="0"/>
          <w:marRight w:val="0"/>
          <w:marTop w:val="0"/>
          <w:marBottom w:val="0"/>
          <w:divBdr>
            <w:top w:val="none" w:sz="0" w:space="0" w:color="auto"/>
            <w:left w:val="none" w:sz="0" w:space="0" w:color="auto"/>
            <w:bottom w:val="none" w:sz="0" w:space="0" w:color="auto"/>
            <w:right w:val="none" w:sz="0" w:space="0" w:color="auto"/>
          </w:divBdr>
        </w:div>
        <w:div w:id="1480616486">
          <w:marLeft w:val="0"/>
          <w:marRight w:val="0"/>
          <w:marTop w:val="131"/>
          <w:marBottom w:val="0"/>
          <w:divBdr>
            <w:top w:val="none" w:sz="0" w:space="0" w:color="auto"/>
            <w:left w:val="none" w:sz="0" w:space="0" w:color="auto"/>
            <w:bottom w:val="none" w:sz="0" w:space="0" w:color="auto"/>
            <w:right w:val="none" w:sz="0" w:space="0" w:color="auto"/>
          </w:divBdr>
        </w:div>
        <w:div w:id="1561945211">
          <w:marLeft w:val="0"/>
          <w:marRight w:val="0"/>
          <w:marTop w:val="0"/>
          <w:marBottom w:val="0"/>
          <w:divBdr>
            <w:top w:val="none" w:sz="0" w:space="0" w:color="auto"/>
            <w:left w:val="none" w:sz="0" w:space="0" w:color="auto"/>
            <w:bottom w:val="none" w:sz="0" w:space="0" w:color="auto"/>
            <w:right w:val="none" w:sz="0" w:space="0" w:color="auto"/>
          </w:divBdr>
        </w:div>
        <w:div w:id="1536429535">
          <w:marLeft w:val="0"/>
          <w:marRight w:val="0"/>
          <w:marTop w:val="32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245</Words>
  <Characters>1349</Characters>
  <Application>Microsoft Office Word</Application>
  <DocSecurity>0</DocSecurity>
  <Lines>11</Lines>
  <Paragraphs>3</Paragraphs>
  <ScaleCrop>false</ScaleCrop>
  <Company/>
  <LinksUpToDate>false</LinksUpToDate>
  <CharactersWithSpaces>1591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Cotentinois</dc:creator>
  <cp:lastModifiedBy>Cotentinois</cp:lastModifiedBy>
  <cp:revision>1</cp:revision>
  <dcterms:created xsi:type="dcterms:W3CDTF">2017-09-01T09:02:00Z</dcterms:created>
  <dcterms:modified xsi:type="dcterms:W3CDTF">2017-09-01T09:04:00Z</dcterms:modified>
</cp:coreProperties>
</file>